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83E" w:rsidRDefault="0051783E" w:rsidP="005178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Описание игрового дидактического </w:t>
      </w:r>
      <w:r w:rsidR="0087794F">
        <w:rPr>
          <w:b/>
          <w:sz w:val="32"/>
          <w:szCs w:val="32"/>
        </w:rPr>
        <w:t>пособия</w:t>
      </w:r>
    </w:p>
    <w:p w:rsidR="0051783E" w:rsidRDefault="0051783E" w:rsidP="005178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87794F">
        <w:rPr>
          <w:b/>
          <w:sz w:val="32"/>
          <w:szCs w:val="32"/>
        </w:rPr>
        <w:t>Кто, где живет?</w:t>
      </w:r>
      <w:r>
        <w:rPr>
          <w:b/>
          <w:sz w:val="32"/>
          <w:szCs w:val="32"/>
        </w:rPr>
        <w:t>»</w:t>
      </w:r>
    </w:p>
    <w:p w:rsidR="0051783E" w:rsidRDefault="0051783E" w:rsidP="0051783E">
      <w:pPr>
        <w:jc w:val="center"/>
        <w:rPr>
          <w:b/>
          <w:sz w:val="32"/>
          <w:szCs w:val="32"/>
        </w:rPr>
      </w:pPr>
    </w:p>
    <w:p w:rsidR="0051783E" w:rsidRDefault="0051783E" w:rsidP="0087794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Структура содержания</w:t>
      </w:r>
      <w:r w:rsidR="0087794F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</w:p>
    <w:p w:rsidR="0051783E" w:rsidRDefault="0051783E" w:rsidP="0051783E">
      <w:pPr>
        <w:rPr>
          <w:sz w:val="28"/>
          <w:szCs w:val="28"/>
        </w:rPr>
      </w:pPr>
      <w:r>
        <w:rPr>
          <w:sz w:val="28"/>
          <w:szCs w:val="28"/>
        </w:rPr>
        <w:t>1.   Сборник методических рекомендаций к дидактической игре «</w:t>
      </w:r>
      <w:r w:rsidR="0087794F" w:rsidRPr="0087794F">
        <w:rPr>
          <w:sz w:val="28"/>
          <w:szCs w:val="28"/>
        </w:rPr>
        <w:t>Кто, где живет?»</w:t>
      </w:r>
    </w:p>
    <w:p w:rsidR="00323AC8" w:rsidRDefault="0051783E" w:rsidP="0051783E">
      <w:pPr>
        <w:rPr>
          <w:sz w:val="28"/>
          <w:szCs w:val="28"/>
        </w:rPr>
      </w:pPr>
      <w:r>
        <w:rPr>
          <w:sz w:val="28"/>
          <w:szCs w:val="28"/>
        </w:rPr>
        <w:t xml:space="preserve">2.   Настольная игра </w:t>
      </w:r>
      <w:r w:rsidR="0087794F" w:rsidRPr="0087794F">
        <w:rPr>
          <w:sz w:val="28"/>
          <w:szCs w:val="28"/>
        </w:rPr>
        <w:t>«Кто, где живет?»</w:t>
      </w:r>
    </w:p>
    <w:p w:rsidR="0051783E" w:rsidRDefault="0087794F" w:rsidP="0051783E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="00323AC8">
        <w:rPr>
          <w:sz w:val="28"/>
          <w:szCs w:val="28"/>
        </w:rPr>
        <w:t>н</w:t>
      </w:r>
      <w:r w:rsidR="0051783E">
        <w:rPr>
          <w:sz w:val="28"/>
          <w:szCs w:val="28"/>
        </w:rPr>
        <w:t>абор</w:t>
      </w:r>
      <w:proofErr w:type="gramEnd"/>
      <w:r w:rsidR="0051783E">
        <w:rPr>
          <w:sz w:val="28"/>
          <w:szCs w:val="28"/>
        </w:rPr>
        <w:t xml:space="preserve"> коробочек с</w:t>
      </w:r>
      <w:r w:rsidR="00AB2AA0">
        <w:rPr>
          <w:sz w:val="28"/>
          <w:szCs w:val="28"/>
        </w:rPr>
        <w:t xml:space="preserve"> </w:t>
      </w:r>
      <w:r w:rsidR="0051783E">
        <w:rPr>
          <w:sz w:val="28"/>
          <w:szCs w:val="28"/>
        </w:rPr>
        <w:t xml:space="preserve">изображением </w:t>
      </w:r>
      <w:r w:rsidR="00AB2AA0">
        <w:rPr>
          <w:sz w:val="28"/>
          <w:szCs w:val="28"/>
        </w:rPr>
        <w:t>живых объектов и их жилища.</w:t>
      </w:r>
      <w:r w:rsidR="00323AC8">
        <w:rPr>
          <w:sz w:val="28"/>
          <w:szCs w:val="28"/>
        </w:rPr>
        <w:t>)</w:t>
      </w:r>
    </w:p>
    <w:p w:rsidR="00AB2AA0" w:rsidRDefault="00AB2AA0" w:rsidP="0051783E">
      <w:pPr>
        <w:rPr>
          <w:sz w:val="28"/>
          <w:szCs w:val="28"/>
        </w:rPr>
      </w:pPr>
    </w:p>
    <w:p w:rsidR="00AB2AA0" w:rsidRDefault="00AB2AA0" w:rsidP="0051783E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Программное содержание, цели и задачи игры.</w:t>
      </w:r>
    </w:p>
    <w:p w:rsidR="00323AC8" w:rsidRDefault="00AB2AA0" w:rsidP="00323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игра направлена на ознакомление детей младшего, среднего и старшего </w:t>
      </w:r>
      <w:proofErr w:type="gramStart"/>
      <w:r>
        <w:rPr>
          <w:sz w:val="28"/>
          <w:szCs w:val="28"/>
        </w:rPr>
        <w:t>возраста  с</w:t>
      </w:r>
      <w:proofErr w:type="gramEnd"/>
      <w:r>
        <w:rPr>
          <w:sz w:val="28"/>
          <w:szCs w:val="28"/>
        </w:rPr>
        <w:t xml:space="preserve"> природой, развитие познавательного интереса. </w:t>
      </w:r>
    </w:p>
    <w:p w:rsidR="00323AC8" w:rsidRDefault="00AB2AA0" w:rsidP="00323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Уточнение, расширение и систематизация представлений о жилище </w:t>
      </w:r>
      <w:r w:rsidR="00970C41">
        <w:rPr>
          <w:sz w:val="28"/>
          <w:szCs w:val="28"/>
        </w:rPr>
        <w:t xml:space="preserve">разных животных. </w:t>
      </w:r>
    </w:p>
    <w:p w:rsidR="0087794F" w:rsidRDefault="00970C41" w:rsidP="00323AC8">
      <w:pPr>
        <w:jc w:val="both"/>
        <w:rPr>
          <w:sz w:val="28"/>
          <w:szCs w:val="28"/>
        </w:rPr>
      </w:pPr>
      <w:r>
        <w:rPr>
          <w:sz w:val="28"/>
          <w:szCs w:val="28"/>
        </w:rPr>
        <w:t>Выявление взаимосвязи между внешним видом, образом жизни животного и особенностями его «домика» (гнездо, нора, берлога, муравейник, улей и др.)</w:t>
      </w:r>
      <w:r w:rsidR="008779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70C41" w:rsidRDefault="00970C41" w:rsidP="00323AC8">
      <w:pPr>
        <w:jc w:val="both"/>
        <w:rPr>
          <w:sz w:val="28"/>
          <w:szCs w:val="28"/>
        </w:rPr>
      </w:pPr>
      <w:r>
        <w:rPr>
          <w:sz w:val="28"/>
          <w:szCs w:val="28"/>
        </w:rPr>
        <w:t>Обогащение и активизация словаря.</w:t>
      </w:r>
    </w:p>
    <w:p w:rsidR="00970C41" w:rsidRDefault="00970C41" w:rsidP="0051783E">
      <w:pPr>
        <w:rPr>
          <w:sz w:val="28"/>
          <w:szCs w:val="28"/>
        </w:rPr>
      </w:pPr>
    </w:p>
    <w:p w:rsidR="00970C41" w:rsidRDefault="00970C41" w:rsidP="00970C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Организационные формы и методы педагогической работы с игрой.</w:t>
      </w:r>
    </w:p>
    <w:p w:rsidR="00AB2AA0" w:rsidRDefault="00AB2AA0" w:rsidP="00970C41">
      <w:pPr>
        <w:jc w:val="center"/>
        <w:rPr>
          <w:sz w:val="28"/>
          <w:szCs w:val="28"/>
        </w:rPr>
      </w:pPr>
    </w:p>
    <w:p w:rsidR="00323AC8" w:rsidRDefault="00323AC8" w:rsidP="0051783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7C6F">
        <w:rPr>
          <w:sz w:val="28"/>
          <w:szCs w:val="28"/>
        </w:rPr>
        <w:t xml:space="preserve">  Игровые ситуации</w:t>
      </w:r>
    </w:p>
    <w:p w:rsidR="00323AC8" w:rsidRDefault="00323AC8" w:rsidP="0051783E">
      <w:pPr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970C41">
        <w:rPr>
          <w:sz w:val="28"/>
          <w:szCs w:val="28"/>
        </w:rPr>
        <w:t>Наблюдение.</w:t>
      </w:r>
      <w:r>
        <w:rPr>
          <w:sz w:val="28"/>
          <w:szCs w:val="28"/>
        </w:rPr>
        <w:t xml:space="preserve">  </w:t>
      </w:r>
    </w:p>
    <w:p w:rsidR="00970C41" w:rsidRDefault="00323AC8" w:rsidP="0051783E">
      <w:pPr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7218B7">
        <w:rPr>
          <w:sz w:val="28"/>
          <w:szCs w:val="28"/>
        </w:rPr>
        <w:t xml:space="preserve">Проектная   </w:t>
      </w:r>
      <w:r>
        <w:rPr>
          <w:sz w:val="28"/>
          <w:szCs w:val="28"/>
        </w:rPr>
        <w:t>деятельность.</w:t>
      </w:r>
      <w:r w:rsidR="007218B7">
        <w:rPr>
          <w:sz w:val="28"/>
          <w:szCs w:val="28"/>
        </w:rPr>
        <w:t xml:space="preserve">             </w:t>
      </w:r>
    </w:p>
    <w:p w:rsidR="00F271CC" w:rsidRDefault="00323AC8" w:rsidP="0051783E">
      <w:pPr>
        <w:rPr>
          <w:sz w:val="28"/>
          <w:szCs w:val="28"/>
        </w:rPr>
      </w:pPr>
      <w:r>
        <w:rPr>
          <w:sz w:val="28"/>
          <w:szCs w:val="28"/>
        </w:rPr>
        <w:t xml:space="preserve">4.   Беседа </w:t>
      </w:r>
    </w:p>
    <w:p w:rsidR="00970C41" w:rsidRDefault="00323AC8" w:rsidP="0051783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70C41">
        <w:rPr>
          <w:sz w:val="28"/>
          <w:szCs w:val="28"/>
        </w:rPr>
        <w:t>.   Игр</w:t>
      </w:r>
      <w:r>
        <w:rPr>
          <w:sz w:val="28"/>
          <w:szCs w:val="28"/>
        </w:rPr>
        <w:t xml:space="preserve">овая </w:t>
      </w:r>
      <w:r w:rsidR="007218B7">
        <w:rPr>
          <w:sz w:val="28"/>
          <w:szCs w:val="28"/>
        </w:rPr>
        <w:t>деятельность.</w:t>
      </w:r>
    </w:p>
    <w:p w:rsidR="00323AC8" w:rsidRDefault="00323AC8" w:rsidP="007218B7">
      <w:pPr>
        <w:jc w:val="center"/>
        <w:rPr>
          <w:b/>
          <w:sz w:val="32"/>
          <w:szCs w:val="32"/>
        </w:rPr>
      </w:pPr>
    </w:p>
    <w:p w:rsidR="007218B7" w:rsidRDefault="0087794F" w:rsidP="007218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Варианты проведения игр по пособию</w:t>
      </w:r>
      <w:r w:rsidR="007218B7">
        <w:rPr>
          <w:b/>
          <w:sz w:val="32"/>
          <w:szCs w:val="32"/>
        </w:rPr>
        <w:t>:</w:t>
      </w:r>
    </w:p>
    <w:p w:rsidR="007218B7" w:rsidRDefault="007218B7" w:rsidP="007218B7">
      <w:pPr>
        <w:rPr>
          <w:b/>
          <w:sz w:val="32"/>
          <w:szCs w:val="32"/>
        </w:rPr>
      </w:pPr>
    </w:p>
    <w:p w:rsidR="007218B7" w:rsidRDefault="007218B7" w:rsidP="007218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 Игра «Чей домик?»</w:t>
      </w:r>
    </w:p>
    <w:p w:rsidR="00323AC8" w:rsidRDefault="00323AC8" w:rsidP="007218B7">
      <w:pPr>
        <w:jc w:val="center"/>
        <w:rPr>
          <w:b/>
          <w:sz w:val="32"/>
          <w:szCs w:val="32"/>
        </w:rPr>
      </w:pPr>
    </w:p>
    <w:p w:rsidR="00323AC8" w:rsidRDefault="007218B7" w:rsidP="00323AC8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комплект входят 21 коробочка с изображение живого объекта и его жилища. С</w:t>
      </w:r>
      <w:r w:rsidR="00323AC8">
        <w:rPr>
          <w:sz w:val="28"/>
          <w:szCs w:val="28"/>
        </w:rPr>
        <w:t xml:space="preserve"> начала</w:t>
      </w:r>
      <w:r w:rsidR="006A0795">
        <w:rPr>
          <w:sz w:val="28"/>
          <w:szCs w:val="28"/>
        </w:rPr>
        <w:t>,</w:t>
      </w:r>
      <w:r w:rsidR="00323AC8">
        <w:rPr>
          <w:sz w:val="28"/>
          <w:szCs w:val="28"/>
        </w:rPr>
        <w:t xml:space="preserve">  знакомим</w:t>
      </w:r>
      <w:r>
        <w:rPr>
          <w:sz w:val="28"/>
          <w:szCs w:val="28"/>
        </w:rPr>
        <w:t xml:space="preserve"> ребенка с </w:t>
      </w:r>
      <w:r w:rsidR="00323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одним объектом.</w:t>
      </w:r>
      <w:r w:rsidR="00323AC8">
        <w:rPr>
          <w:sz w:val="28"/>
          <w:szCs w:val="28"/>
        </w:rPr>
        <w:t xml:space="preserve"> Затем пусть ребенок</w:t>
      </w:r>
      <w:r w:rsidR="00761CC4">
        <w:rPr>
          <w:sz w:val="28"/>
          <w:szCs w:val="28"/>
        </w:rPr>
        <w:t xml:space="preserve"> повторит за вами названия всех персонаже изображенных на картинках в коробочках.</w:t>
      </w:r>
      <w:r w:rsidR="00323AC8">
        <w:rPr>
          <w:sz w:val="28"/>
          <w:szCs w:val="28"/>
        </w:rPr>
        <w:t xml:space="preserve"> Беседа</w:t>
      </w:r>
      <w:r w:rsidR="00761CC4">
        <w:rPr>
          <w:sz w:val="28"/>
          <w:szCs w:val="28"/>
        </w:rPr>
        <w:t xml:space="preserve"> с ребенком, где</w:t>
      </w:r>
      <w:r w:rsidR="00323AC8">
        <w:rPr>
          <w:sz w:val="28"/>
          <w:szCs w:val="28"/>
        </w:rPr>
        <w:t xml:space="preserve"> </w:t>
      </w:r>
      <w:r w:rsidR="00761CC4">
        <w:rPr>
          <w:sz w:val="28"/>
          <w:szCs w:val="28"/>
        </w:rPr>
        <w:t>могут жить</w:t>
      </w:r>
      <w:r w:rsidR="00323AC8">
        <w:rPr>
          <w:sz w:val="28"/>
          <w:szCs w:val="28"/>
        </w:rPr>
        <w:t xml:space="preserve"> животные</w:t>
      </w:r>
      <w:r w:rsidR="00761CC4">
        <w:rPr>
          <w:sz w:val="28"/>
          <w:szCs w:val="28"/>
        </w:rPr>
        <w:t xml:space="preserve">, какое жилище для них характерно. </w:t>
      </w:r>
    </w:p>
    <w:p w:rsidR="006A0795" w:rsidRDefault="00323AC8" w:rsidP="00323AC8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для ребенка: п</w:t>
      </w:r>
      <w:r w:rsidR="001F11B5">
        <w:rPr>
          <w:sz w:val="28"/>
          <w:szCs w:val="28"/>
        </w:rPr>
        <w:t>одбери</w:t>
      </w:r>
      <w:r w:rsidR="00761CC4">
        <w:rPr>
          <w:sz w:val="28"/>
          <w:szCs w:val="28"/>
        </w:rPr>
        <w:t xml:space="preserve"> из отсоединенных частей те, кот</w:t>
      </w:r>
      <w:r>
        <w:rPr>
          <w:sz w:val="28"/>
          <w:szCs w:val="28"/>
        </w:rPr>
        <w:t xml:space="preserve">орые подходят к каждому из них; </w:t>
      </w:r>
      <w:r w:rsidR="006A0795">
        <w:rPr>
          <w:sz w:val="28"/>
          <w:szCs w:val="28"/>
        </w:rPr>
        <w:t>р</w:t>
      </w:r>
      <w:r>
        <w:rPr>
          <w:sz w:val="28"/>
          <w:szCs w:val="28"/>
        </w:rPr>
        <w:t xml:space="preserve">ебенок выбирает </w:t>
      </w:r>
      <w:r w:rsidR="002975A9">
        <w:rPr>
          <w:sz w:val="28"/>
          <w:szCs w:val="28"/>
        </w:rPr>
        <w:t>понравив</w:t>
      </w:r>
      <w:r>
        <w:rPr>
          <w:sz w:val="28"/>
          <w:szCs w:val="28"/>
        </w:rPr>
        <w:t>шиеся картинки и  подбирает</w:t>
      </w:r>
      <w:r w:rsidR="002975A9">
        <w:rPr>
          <w:sz w:val="28"/>
          <w:szCs w:val="28"/>
        </w:rPr>
        <w:t xml:space="preserve"> к ним соответствующие части. </w:t>
      </w:r>
    </w:p>
    <w:p w:rsidR="006A0795" w:rsidRDefault="006A0795" w:rsidP="00323AC8">
      <w:pPr>
        <w:jc w:val="both"/>
        <w:rPr>
          <w:sz w:val="28"/>
          <w:szCs w:val="28"/>
        </w:rPr>
      </w:pPr>
      <w:r>
        <w:rPr>
          <w:sz w:val="28"/>
          <w:szCs w:val="28"/>
        </w:rPr>
        <w:t>Желательно</w:t>
      </w:r>
      <w:r w:rsidR="002975A9">
        <w:rPr>
          <w:sz w:val="28"/>
          <w:szCs w:val="28"/>
        </w:rPr>
        <w:t xml:space="preserve"> чтобы ребенок комментировал свои действия, это будет способствовать развитию речи малыша. Количество коробочек надо увеличивать постепенно, воспитывая у ребенка усидчивость</w:t>
      </w:r>
      <w:r>
        <w:rPr>
          <w:sz w:val="28"/>
          <w:szCs w:val="28"/>
        </w:rPr>
        <w:t xml:space="preserve"> и внимательность. </w:t>
      </w:r>
    </w:p>
    <w:p w:rsidR="001F11B5" w:rsidRDefault="002975A9" w:rsidP="00323AC8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Играть можно как с одним ребенком, так и с группой детей. В данном случае игра превращается в соревнование – кто быстрее справится с заданием.</w:t>
      </w:r>
      <w:r w:rsidR="001F11B5">
        <w:rPr>
          <w:sz w:val="28"/>
          <w:szCs w:val="28"/>
        </w:rPr>
        <w:t xml:space="preserve"> </w:t>
      </w:r>
    </w:p>
    <w:p w:rsidR="001F11B5" w:rsidRDefault="001F11B5" w:rsidP="00323AC8">
      <w:pPr>
        <w:jc w:val="both"/>
        <w:rPr>
          <w:sz w:val="28"/>
          <w:szCs w:val="28"/>
        </w:rPr>
      </w:pPr>
    </w:p>
    <w:p w:rsidR="0051783E" w:rsidRDefault="001F11B5" w:rsidP="00DE66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 Игра «Человек и природа».</w:t>
      </w:r>
    </w:p>
    <w:p w:rsidR="001F11B5" w:rsidRDefault="001F11B5" w:rsidP="00DE66F9">
      <w:pPr>
        <w:jc w:val="center"/>
        <w:rPr>
          <w:b/>
          <w:sz w:val="32"/>
          <w:szCs w:val="32"/>
        </w:rPr>
      </w:pPr>
    </w:p>
    <w:p w:rsidR="001F11B5" w:rsidRDefault="001F11B5" w:rsidP="00917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столе выкладываются все коробочки  с изображение жилища живых объектов.  Задача детей разложить на две стопки картинки по категориям «Домики, которые сделал человек» и «Природа». </w:t>
      </w:r>
      <w:r w:rsidR="005873B3">
        <w:rPr>
          <w:sz w:val="28"/>
          <w:szCs w:val="28"/>
        </w:rPr>
        <w:t xml:space="preserve">Во время выполнения задания ребенок рассказывает, как и для чего это сделал </w:t>
      </w:r>
      <w:r w:rsidR="005873B3">
        <w:rPr>
          <w:sz w:val="28"/>
          <w:szCs w:val="28"/>
        </w:rPr>
        <w:lastRenderedPageBreak/>
        <w:t>человек, а как это сделали животные. Обсудить с детьми какую помощь оказывает человек природе, а какой от людей бывает вред.</w:t>
      </w:r>
    </w:p>
    <w:p w:rsidR="005873B3" w:rsidRDefault="005873B3" w:rsidP="001F11B5">
      <w:pPr>
        <w:rPr>
          <w:sz w:val="28"/>
          <w:szCs w:val="28"/>
        </w:rPr>
      </w:pPr>
    </w:p>
    <w:p w:rsidR="005873B3" w:rsidRDefault="005873B3" w:rsidP="001F11B5">
      <w:pPr>
        <w:rPr>
          <w:sz w:val="28"/>
          <w:szCs w:val="28"/>
        </w:rPr>
      </w:pPr>
    </w:p>
    <w:p w:rsidR="005873B3" w:rsidRDefault="005873B3" w:rsidP="005873B3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3. «Отгадай по описанию».</w:t>
      </w:r>
    </w:p>
    <w:p w:rsidR="005873B3" w:rsidRDefault="005873B3" w:rsidP="005873B3">
      <w:pPr>
        <w:jc w:val="center"/>
        <w:rPr>
          <w:sz w:val="28"/>
          <w:szCs w:val="28"/>
        </w:rPr>
      </w:pPr>
    </w:p>
    <w:p w:rsidR="005873B3" w:rsidRDefault="005873B3" w:rsidP="005873B3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столе раскладываются несколько коробочек с изображениями живых объектов (не менее 10 штук).</w:t>
      </w:r>
    </w:p>
    <w:p w:rsidR="002E2EFF" w:rsidRDefault="005873B3" w:rsidP="00587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игре может участвовать, как несколько человек, так и группа детей. Выбирается ведущий, который описывает выбранное им изображение (не показывая его), </w:t>
      </w:r>
      <w:r w:rsidR="002E2EFF">
        <w:rPr>
          <w:sz w:val="28"/>
          <w:szCs w:val="28"/>
        </w:rPr>
        <w:t>придерживаясь примерного плана рассказа:</w:t>
      </w:r>
    </w:p>
    <w:p w:rsidR="002E2EFF" w:rsidRDefault="002E2EFF" w:rsidP="005873B3">
      <w:pPr>
        <w:jc w:val="both"/>
        <w:rPr>
          <w:sz w:val="28"/>
          <w:szCs w:val="28"/>
        </w:rPr>
      </w:pPr>
      <w:r>
        <w:rPr>
          <w:sz w:val="28"/>
          <w:szCs w:val="28"/>
        </w:rPr>
        <w:t>-  место обитания</w:t>
      </w:r>
    </w:p>
    <w:p w:rsidR="002E2EFF" w:rsidRDefault="002E2EFF" w:rsidP="005873B3">
      <w:pPr>
        <w:jc w:val="both"/>
        <w:rPr>
          <w:sz w:val="28"/>
          <w:szCs w:val="28"/>
        </w:rPr>
      </w:pPr>
      <w:r>
        <w:rPr>
          <w:sz w:val="28"/>
          <w:szCs w:val="28"/>
        </w:rPr>
        <w:t>-  внешний вид</w:t>
      </w:r>
    </w:p>
    <w:p w:rsidR="002E2EFF" w:rsidRDefault="002E2EFF" w:rsidP="005873B3">
      <w:pPr>
        <w:jc w:val="both"/>
        <w:rPr>
          <w:sz w:val="28"/>
          <w:szCs w:val="28"/>
        </w:rPr>
      </w:pPr>
      <w:r>
        <w:rPr>
          <w:sz w:val="28"/>
          <w:szCs w:val="28"/>
        </w:rPr>
        <w:t>-  чем питается</w:t>
      </w:r>
    </w:p>
    <w:p w:rsidR="002E2EFF" w:rsidRDefault="002E2EFF" w:rsidP="005873B3">
      <w:pPr>
        <w:jc w:val="both"/>
        <w:rPr>
          <w:sz w:val="28"/>
          <w:szCs w:val="28"/>
        </w:rPr>
      </w:pPr>
      <w:r>
        <w:rPr>
          <w:sz w:val="28"/>
          <w:szCs w:val="28"/>
        </w:rPr>
        <w:t>-  какой звук издает</w:t>
      </w:r>
    </w:p>
    <w:p w:rsidR="005873B3" w:rsidRDefault="002E2EFF" w:rsidP="005873B3">
      <w:pPr>
        <w:jc w:val="both"/>
        <w:rPr>
          <w:sz w:val="28"/>
          <w:szCs w:val="28"/>
        </w:rPr>
      </w:pPr>
      <w:r>
        <w:rPr>
          <w:sz w:val="28"/>
          <w:szCs w:val="28"/>
        </w:rPr>
        <w:t>-  какие действия, движения ему свойственны. Игра может носит соревновательный характер – кто больше отгадает.</w:t>
      </w:r>
      <w:r w:rsidR="005873B3">
        <w:rPr>
          <w:sz w:val="28"/>
          <w:szCs w:val="28"/>
        </w:rPr>
        <w:t xml:space="preserve"> </w:t>
      </w:r>
    </w:p>
    <w:p w:rsidR="002E2EFF" w:rsidRPr="005873B3" w:rsidRDefault="002E2EFF" w:rsidP="005873B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описания мест обитания брать за основу тот же план.</w:t>
      </w:r>
    </w:p>
    <w:p w:rsidR="0051783E" w:rsidRDefault="0051783E" w:rsidP="00DE66F9">
      <w:pPr>
        <w:jc w:val="center"/>
        <w:rPr>
          <w:b/>
          <w:sz w:val="40"/>
          <w:szCs w:val="40"/>
        </w:rPr>
      </w:pPr>
    </w:p>
    <w:p w:rsidR="002E2EFF" w:rsidRDefault="002E2EFF" w:rsidP="002E2E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 «Игр «Цепочка».</w:t>
      </w:r>
    </w:p>
    <w:p w:rsidR="002E2EFF" w:rsidRDefault="002E2EFF" w:rsidP="002E2EFF">
      <w:pPr>
        <w:jc w:val="center"/>
        <w:rPr>
          <w:b/>
          <w:sz w:val="32"/>
          <w:szCs w:val="32"/>
        </w:rPr>
      </w:pPr>
    </w:p>
    <w:p w:rsidR="002E2EFF" w:rsidRDefault="002E2EFF" w:rsidP="00917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игрокам раздается равное количество коробочек. Считалкой выбирается тот, кто первый начнет игру. Ребенок выкладывает одну любую картинку. Следующий игрок кладет рядом свою картинку, объясняя, что общего между ними. </w:t>
      </w:r>
      <w:r w:rsidR="00631005">
        <w:rPr>
          <w:sz w:val="28"/>
          <w:szCs w:val="28"/>
        </w:rPr>
        <w:t>Например, к курице можно положить ворону, потому, что они обе являются птицами и т.д.</w:t>
      </w:r>
    </w:p>
    <w:p w:rsidR="00631005" w:rsidRDefault="00631005" w:rsidP="00917C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Упражняем детей в умении находить между любыми, даже совершенно неподходящими предметами общие признаки, которые могут их объединить.</w:t>
      </w:r>
    </w:p>
    <w:p w:rsidR="00631005" w:rsidRDefault="00631005" w:rsidP="002E2EFF">
      <w:pPr>
        <w:rPr>
          <w:sz w:val="28"/>
          <w:szCs w:val="28"/>
        </w:rPr>
      </w:pPr>
    </w:p>
    <w:p w:rsidR="00631005" w:rsidRDefault="00631005" w:rsidP="002E2EFF">
      <w:pPr>
        <w:rPr>
          <w:sz w:val="28"/>
          <w:szCs w:val="28"/>
        </w:rPr>
      </w:pPr>
    </w:p>
    <w:p w:rsidR="00631005" w:rsidRDefault="00631005" w:rsidP="006310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 Игра «Прятки».</w:t>
      </w:r>
    </w:p>
    <w:p w:rsidR="00631005" w:rsidRDefault="00631005" w:rsidP="00631005">
      <w:pPr>
        <w:jc w:val="center"/>
        <w:rPr>
          <w:b/>
          <w:sz w:val="32"/>
          <w:szCs w:val="32"/>
        </w:rPr>
      </w:pPr>
    </w:p>
    <w:p w:rsidR="00631005" w:rsidRPr="00631005" w:rsidRDefault="00631005" w:rsidP="00917C6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 ребенком выкладываются любые картинки из набора, на одну больше, чем ему лет ребенку. Задача ребенка внимательно их рассмотреть и запомнить</w:t>
      </w:r>
      <w:r w:rsidR="003B7882">
        <w:rPr>
          <w:sz w:val="28"/>
          <w:szCs w:val="28"/>
        </w:rPr>
        <w:t xml:space="preserve">. Затем закрыть глаза. Ведущий убирает «прячет» одну картинку, а </w:t>
      </w:r>
      <w:r w:rsidR="00F271CC">
        <w:rPr>
          <w:sz w:val="28"/>
          <w:szCs w:val="28"/>
        </w:rPr>
        <w:t>оставшиеся переставляет</w:t>
      </w:r>
      <w:r>
        <w:rPr>
          <w:sz w:val="28"/>
          <w:szCs w:val="28"/>
        </w:rPr>
        <w:t xml:space="preserve"> местами </w:t>
      </w:r>
      <w:proofErr w:type="gramStart"/>
      <w:r>
        <w:rPr>
          <w:sz w:val="28"/>
          <w:szCs w:val="28"/>
        </w:rPr>
        <w:t>–«</w:t>
      </w:r>
      <w:proofErr w:type="gramEnd"/>
      <w:r w:rsidR="00917C6F">
        <w:rPr>
          <w:sz w:val="28"/>
          <w:szCs w:val="28"/>
        </w:rPr>
        <w:t>З</w:t>
      </w:r>
      <w:r>
        <w:rPr>
          <w:sz w:val="28"/>
          <w:szCs w:val="28"/>
        </w:rPr>
        <w:t>апутывает» (на ознакомительном этапе игры карточки можно не запутывать</w:t>
      </w:r>
      <w:r w:rsidR="003B7882">
        <w:rPr>
          <w:sz w:val="28"/>
          <w:szCs w:val="28"/>
        </w:rPr>
        <w:t>). Задача игрока открыть глаза и отгадать, какая карточка спрятана. Когда ребенок освоится с правилами игры, предлагается ему побыть ведущим. Это поможет ребенку проявить самостоятельность, самоутвердиться, почувствовать уверенность в себе.</w:t>
      </w:r>
    </w:p>
    <w:p w:rsidR="0051783E" w:rsidRDefault="0051783E" w:rsidP="00DE66F9">
      <w:pPr>
        <w:jc w:val="center"/>
        <w:rPr>
          <w:b/>
          <w:sz w:val="40"/>
          <w:szCs w:val="40"/>
        </w:rPr>
      </w:pPr>
    </w:p>
    <w:p w:rsidR="0051783E" w:rsidRDefault="0051783E" w:rsidP="00DE66F9">
      <w:pPr>
        <w:jc w:val="center"/>
        <w:rPr>
          <w:b/>
          <w:sz w:val="40"/>
          <w:szCs w:val="40"/>
        </w:rPr>
      </w:pPr>
    </w:p>
    <w:p w:rsidR="0051783E" w:rsidRDefault="000D7C88" w:rsidP="000D7C88">
      <w:pPr>
        <w:rPr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0A8C4632" wp14:editId="426DA213">
            <wp:simplePos x="0" y="0"/>
            <wp:positionH relativeFrom="column">
              <wp:posOffset>4871085</wp:posOffset>
            </wp:positionH>
            <wp:positionV relativeFrom="paragraph">
              <wp:posOffset>3810</wp:posOffset>
            </wp:positionV>
            <wp:extent cx="4133850" cy="3104515"/>
            <wp:effectExtent l="19050" t="0" r="0" b="0"/>
            <wp:wrapTight wrapText="bothSides">
              <wp:wrapPolygon edited="0">
                <wp:start x="-100" y="0"/>
                <wp:lineTo x="-100" y="21472"/>
                <wp:lineTo x="21600" y="21472"/>
                <wp:lineTo x="21600" y="0"/>
                <wp:lineTo x="-100" y="0"/>
              </wp:wrapPolygon>
            </wp:wrapTight>
            <wp:docPr id="4" name="Рисунок 4" descr="C:\Users\Ирина\AppData\Local\Microsoft\Windows\INetCache\Content.Word\20180626_085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AppData\Local\Microsoft\Windows\INetCache\Content.Word\20180626_0852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10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2EF940D" wp14:editId="3C0F6A20">
            <wp:extent cx="4219575" cy="3164682"/>
            <wp:effectExtent l="19050" t="0" r="9525" b="0"/>
            <wp:docPr id="1" name="Рисунок 1" descr="C:\Users\Ирина\AppData\Local\Microsoft\Windows\INetCache\Content.Word\20180626_085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AppData\Local\Microsoft\Windows\INetCache\Content.Word\20180626_0854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184" cy="316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83E" w:rsidRDefault="00F271CC" w:rsidP="00DE66F9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9A14EB0" wp14:editId="3C54AC66">
            <wp:simplePos x="0" y="0"/>
            <wp:positionH relativeFrom="column">
              <wp:posOffset>2547620</wp:posOffset>
            </wp:positionH>
            <wp:positionV relativeFrom="paragraph">
              <wp:posOffset>181070</wp:posOffset>
            </wp:positionV>
            <wp:extent cx="4152900" cy="3114675"/>
            <wp:effectExtent l="0" t="0" r="0" b="0"/>
            <wp:wrapThrough wrapText="bothSides">
              <wp:wrapPolygon edited="0">
                <wp:start x="0" y="0"/>
                <wp:lineTo x="0" y="21534"/>
                <wp:lineTo x="21501" y="21534"/>
                <wp:lineTo x="21501" y="0"/>
                <wp:lineTo x="0" y="0"/>
              </wp:wrapPolygon>
            </wp:wrapThrough>
            <wp:docPr id="2" name="Рисунок 7" descr="C:\Users\Ирина\AppData\Local\Microsoft\Windows\INetCache\Content.Word\20180626_085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AppData\Local\Microsoft\Windows\INetCache\Content.Word\20180626_0852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83E" w:rsidRDefault="0051783E" w:rsidP="00DE66F9">
      <w:pPr>
        <w:jc w:val="center"/>
        <w:rPr>
          <w:b/>
          <w:sz w:val="40"/>
          <w:szCs w:val="40"/>
        </w:rPr>
      </w:pPr>
    </w:p>
    <w:p w:rsidR="0051783E" w:rsidRDefault="0051783E" w:rsidP="00DE66F9">
      <w:pPr>
        <w:jc w:val="center"/>
        <w:rPr>
          <w:b/>
          <w:sz w:val="40"/>
          <w:szCs w:val="40"/>
        </w:rPr>
      </w:pPr>
    </w:p>
    <w:p w:rsidR="0051783E" w:rsidRDefault="0051783E" w:rsidP="00DE66F9">
      <w:pPr>
        <w:jc w:val="center"/>
        <w:rPr>
          <w:b/>
          <w:sz w:val="40"/>
          <w:szCs w:val="40"/>
        </w:rPr>
      </w:pPr>
    </w:p>
    <w:p w:rsidR="0051783E" w:rsidRDefault="0051783E" w:rsidP="00DE66F9">
      <w:pPr>
        <w:jc w:val="center"/>
        <w:rPr>
          <w:b/>
          <w:sz w:val="40"/>
          <w:szCs w:val="40"/>
        </w:rPr>
      </w:pPr>
    </w:p>
    <w:p w:rsidR="0051783E" w:rsidRDefault="0051783E" w:rsidP="00DE66F9">
      <w:pPr>
        <w:jc w:val="center"/>
        <w:rPr>
          <w:b/>
          <w:sz w:val="40"/>
          <w:szCs w:val="40"/>
        </w:rPr>
      </w:pPr>
    </w:p>
    <w:p w:rsidR="0051783E" w:rsidRDefault="0051783E" w:rsidP="00DE66F9">
      <w:pPr>
        <w:jc w:val="center"/>
        <w:rPr>
          <w:b/>
          <w:sz w:val="40"/>
          <w:szCs w:val="40"/>
        </w:rPr>
      </w:pPr>
    </w:p>
    <w:p w:rsidR="0051783E" w:rsidRDefault="0051783E" w:rsidP="00DE66F9">
      <w:pPr>
        <w:jc w:val="center"/>
        <w:rPr>
          <w:b/>
          <w:sz w:val="40"/>
          <w:szCs w:val="40"/>
        </w:rPr>
      </w:pPr>
    </w:p>
    <w:p w:rsidR="0051783E" w:rsidRDefault="0051783E" w:rsidP="00DE66F9">
      <w:pPr>
        <w:jc w:val="center"/>
        <w:rPr>
          <w:b/>
          <w:sz w:val="40"/>
          <w:szCs w:val="40"/>
        </w:rPr>
      </w:pPr>
    </w:p>
    <w:p w:rsidR="0051783E" w:rsidRDefault="0051783E" w:rsidP="00DE66F9">
      <w:pPr>
        <w:jc w:val="center"/>
        <w:rPr>
          <w:b/>
          <w:sz w:val="40"/>
          <w:szCs w:val="40"/>
        </w:rPr>
      </w:pPr>
    </w:p>
    <w:p w:rsidR="0051783E" w:rsidRDefault="0051783E" w:rsidP="00DE66F9">
      <w:pPr>
        <w:jc w:val="center"/>
        <w:rPr>
          <w:b/>
          <w:sz w:val="40"/>
          <w:szCs w:val="40"/>
        </w:rPr>
      </w:pPr>
    </w:p>
    <w:p w:rsidR="0051783E" w:rsidRDefault="0051783E" w:rsidP="00DE66F9">
      <w:pPr>
        <w:jc w:val="center"/>
        <w:rPr>
          <w:b/>
          <w:sz w:val="40"/>
          <w:szCs w:val="40"/>
        </w:rPr>
      </w:pPr>
    </w:p>
    <w:p w:rsidR="0051783E" w:rsidRDefault="0051783E" w:rsidP="00DE66F9">
      <w:pPr>
        <w:jc w:val="center"/>
        <w:rPr>
          <w:b/>
          <w:sz w:val="40"/>
          <w:szCs w:val="40"/>
        </w:rPr>
      </w:pPr>
    </w:p>
    <w:p w:rsidR="0051783E" w:rsidRDefault="0051783E" w:rsidP="00DE66F9">
      <w:pPr>
        <w:jc w:val="center"/>
        <w:rPr>
          <w:b/>
          <w:sz w:val="40"/>
          <w:szCs w:val="40"/>
        </w:rPr>
      </w:pPr>
    </w:p>
    <w:p w:rsidR="0051783E" w:rsidRDefault="0051783E" w:rsidP="00DE66F9">
      <w:pPr>
        <w:jc w:val="center"/>
        <w:rPr>
          <w:b/>
          <w:sz w:val="40"/>
          <w:szCs w:val="40"/>
        </w:rPr>
      </w:pPr>
    </w:p>
    <w:p w:rsidR="0051783E" w:rsidRDefault="0051783E" w:rsidP="00DE66F9">
      <w:pPr>
        <w:jc w:val="center"/>
        <w:rPr>
          <w:b/>
          <w:sz w:val="40"/>
          <w:szCs w:val="40"/>
        </w:rPr>
      </w:pPr>
    </w:p>
    <w:p w:rsidR="0051783E" w:rsidRDefault="0051783E" w:rsidP="00DE66F9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51783E" w:rsidRDefault="0051783E" w:rsidP="00DE66F9">
      <w:pPr>
        <w:jc w:val="center"/>
        <w:rPr>
          <w:b/>
          <w:sz w:val="40"/>
          <w:szCs w:val="40"/>
        </w:rPr>
      </w:pPr>
    </w:p>
    <w:p w:rsidR="0051783E" w:rsidRDefault="0051783E" w:rsidP="00DE66F9">
      <w:pPr>
        <w:jc w:val="center"/>
        <w:rPr>
          <w:b/>
          <w:sz w:val="40"/>
          <w:szCs w:val="40"/>
        </w:rPr>
      </w:pPr>
    </w:p>
    <w:p w:rsidR="0051783E" w:rsidRDefault="0051783E" w:rsidP="00DE66F9">
      <w:pPr>
        <w:jc w:val="center"/>
        <w:rPr>
          <w:b/>
          <w:sz w:val="40"/>
          <w:szCs w:val="40"/>
        </w:rPr>
      </w:pPr>
    </w:p>
    <w:p w:rsidR="0051783E" w:rsidRDefault="0051783E" w:rsidP="00DE66F9">
      <w:pPr>
        <w:jc w:val="center"/>
        <w:rPr>
          <w:b/>
          <w:sz w:val="40"/>
          <w:szCs w:val="40"/>
        </w:rPr>
      </w:pPr>
    </w:p>
    <w:sectPr w:rsidR="0051783E" w:rsidSect="0051783E">
      <w:pgSz w:w="16838" w:h="11906" w:orient="landscape"/>
      <w:pgMar w:top="1134" w:right="1134" w:bottom="567" w:left="1134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6F9"/>
    <w:rsid w:val="00023FC3"/>
    <w:rsid w:val="000256A4"/>
    <w:rsid w:val="000D7C88"/>
    <w:rsid w:val="000F784E"/>
    <w:rsid w:val="00126E5E"/>
    <w:rsid w:val="00181666"/>
    <w:rsid w:val="00183A85"/>
    <w:rsid w:val="00195769"/>
    <w:rsid w:val="001D0817"/>
    <w:rsid w:val="001F11B5"/>
    <w:rsid w:val="00257719"/>
    <w:rsid w:val="002975A9"/>
    <w:rsid w:val="002A60A0"/>
    <w:rsid w:val="002E2EFF"/>
    <w:rsid w:val="002F2017"/>
    <w:rsid w:val="002F723C"/>
    <w:rsid w:val="00323AC8"/>
    <w:rsid w:val="003B7882"/>
    <w:rsid w:val="00433ECA"/>
    <w:rsid w:val="004C5C72"/>
    <w:rsid w:val="00512486"/>
    <w:rsid w:val="0051783E"/>
    <w:rsid w:val="0054538A"/>
    <w:rsid w:val="005535C2"/>
    <w:rsid w:val="00557EE1"/>
    <w:rsid w:val="00560F0E"/>
    <w:rsid w:val="005873B3"/>
    <w:rsid w:val="005A3C4D"/>
    <w:rsid w:val="00631005"/>
    <w:rsid w:val="006A0795"/>
    <w:rsid w:val="006E5993"/>
    <w:rsid w:val="007146D1"/>
    <w:rsid w:val="007218B7"/>
    <w:rsid w:val="00761CC4"/>
    <w:rsid w:val="007666A6"/>
    <w:rsid w:val="00795A09"/>
    <w:rsid w:val="007F10AF"/>
    <w:rsid w:val="008557FE"/>
    <w:rsid w:val="0087794F"/>
    <w:rsid w:val="008973FF"/>
    <w:rsid w:val="00917C6F"/>
    <w:rsid w:val="0092568A"/>
    <w:rsid w:val="00961CD7"/>
    <w:rsid w:val="00970C41"/>
    <w:rsid w:val="009801FE"/>
    <w:rsid w:val="00A121BE"/>
    <w:rsid w:val="00A44987"/>
    <w:rsid w:val="00A67A2E"/>
    <w:rsid w:val="00A816F0"/>
    <w:rsid w:val="00AB0A5F"/>
    <w:rsid w:val="00AB2AA0"/>
    <w:rsid w:val="00AF64A6"/>
    <w:rsid w:val="00B01556"/>
    <w:rsid w:val="00B2701E"/>
    <w:rsid w:val="00B52CFF"/>
    <w:rsid w:val="00B546BA"/>
    <w:rsid w:val="00C30907"/>
    <w:rsid w:val="00D36376"/>
    <w:rsid w:val="00D64096"/>
    <w:rsid w:val="00DE66F9"/>
    <w:rsid w:val="00E8648D"/>
    <w:rsid w:val="00ED1BA9"/>
    <w:rsid w:val="00F04D8B"/>
    <w:rsid w:val="00F1063C"/>
    <w:rsid w:val="00F2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7F8FD-6ACE-4F4B-AE44-8579409C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68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C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C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Прохорчук</dc:creator>
  <cp:lastModifiedBy>ДЕТСКИЙ САД</cp:lastModifiedBy>
  <cp:revision>13</cp:revision>
  <dcterms:created xsi:type="dcterms:W3CDTF">2013-09-25T16:14:00Z</dcterms:created>
  <dcterms:modified xsi:type="dcterms:W3CDTF">2018-07-02T12:23:00Z</dcterms:modified>
</cp:coreProperties>
</file>